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FD04" w14:textId="77777777" w:rsidR="00464462" w:rsidRDefault="00464462" w:rsidP="00464462"/>
    <w:p w14:paraId="2C7A831B" w14:textId="77777777" w:rsidR="00464462" w:rsidRDefault="00464462" w:rsidP="00464462"/>
    <w:p w14:paraId="73047800" w14:textId="77777777" w:rsidR="00464462" w:rsidRDefault="00464462" w:rsidP="00464462"/>
    <w:p w14:paraId="0D7C8600" w14:textId="1DF38099" w:rsidR="00464462" w:rsidRPr="00063080" w:rsidRDefault="00464462" w:rsidP="00464462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>
        <w:rPr>
          <w:rFonts w:ascii="Tahoma" w:eastAsia="Calibri" w:hAnsi="Tahoma" w:cs="Tahoma"/>
        </w:rPr>
        <w:t>1</w:t>
      </w:r>
      <w:r w:rsidR="00D55535">
        <w:rPr>
          <w:rFonts w:ascii="Tahoma" w:eastAsia="Calibri" w:hAnsi="Tahoma" w:cs="Tahoma"/>
        </w:rPr>
        <w:t>3</w:t>
      </w:r>
      <w:r w:rsidRPr="00063080">
        <w:rPr>
          <w:rFonts w:ascii="Tahoma" w:eastAsia="Calibri" w:hAnsi="Tahoma" w:cs="Tahoma"/>
        </w:rPr>
        <w:t xml:space="preserve"> de marzo de 2025.</w:t>
      </w:r>
    </w:p>
    <w:p w14:paraId="7D2D53FC" w14:textId="77777777" w:rsidR="00464462" w:rsidRPr="00063080" w:rsidRDefault="00464462" w:rsidP="00464462">
      <w:pPr>
        <w:jc w:val="right"/>
        <w:rPr>
          <w:rFonts w:ascii="Tahoma" w:eastAsia="Calibri" w:hAnsi="Tahoma" w:cs="Tahoma"/>
        </w:rPr>
      </w:pPr>
    </w:p>
    <w:p w14:paraId="4EFBEE45" w14:textId="02C07BCF" w:rsidR="00464462" w:rsidRPr="00063080" w:rsidRDefault="00464462" w:rsidP="00464462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r w:rsidRPr="00063080">
        <w:rPr>
          <w:rFonts w:ascii="Tahoma" w:eastAsia="Calibri" w:hAnsi="Tahoma" w:cs="Tahoma"/>
        </w:rPr>
        <w:t>MOJ/SM/</w:t>
      </w:r>
      <w:r>
        <w:rPr>
          <w:rFonts w:ascii="Tahoma" w:eastAsia="Calibri" w:hAnsi="Tahoma" w:cs="Tahoma"/>
        </w:rPr>
        <w:t>465</w:t>
      </w:r>
      <w:r w:rsidRPr="00063080">
        <w:rPr>
          <w:rFonts w:ascii="Tahoma" w:eastAsia="Calibri" w:hAnsi="Tahoma" w:cs="Tahoma"/>
        </w:rPr>
        <w:t>/2025.</w:t>
      </w:r>
    </w:p>
    <w:p w14:paraId="31F0B37F" w14:textId="77777777" w:rsidR="00464462" w:rsidRPr="00063080" w:rsidRDefault="00464462" w:rsidP="00464462">
      <w:pPr>
        <w:jc w:val="right"/>
        <w:rPr>
          <w:rFonts w:ascii="Tahoma" w:eastAsia="Calibri" w:hAnsi="Tahoma" w:cs="Tahoma"/>
        </w:rPr>
      </w:pPr>
    </w:p>
    <w:p w14:paraId="7A22CE39" w14:textId="77777777" w:rsidR="00464462" w:rsidRPr="00063080" w:rsidRDefault="00464462" w:rsidP="00464462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244E5EAA" w14:textId="77777777" w:rsidR="00464462" w:rsidRDefault="00464462" w:rsidP="00464462">
      <w:pPr>
        <w:jc w:val="right"/>
      </w:pPr>
    </w:p>
    <w:p w14:paraId="6D926045" w14:textId="77777777" w:rsidR="00464462" w:rsidRDefault="00464462" w:rsidP="00464462">
      <w:pPr>
        <w:jc w:val="right"/>
      </w:pPr>
    </w:p>
    <w:p w14:paraId="23841FF8" w14:textId="77777777" w:rsidR="00464462" w:rsidRPr="00063080" w:rsidRDefault="00464462" w:rsidP="00464462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1ECB2BF6" w14:textId="77777777" w:rsidR="00464462" w:rsidRPr="00063080" w:rsidRDefault="00464462" w:rsidP="00464462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73623F0D" w14:textId="77777777" w:rsidR="00464462" w:rsidRPr="00063080" w:rsidRDefault="00464462" w:rsidP="00464462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1B19C8E4" w14:textId="77777777" w:rsidR="00464462" w:rsidRPr="00063080" w:rsidRDefault="00464462" w:rsidP="00464462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473C8D59" w14:textId="77777777" w:rsidR="00464462" w:rsidRDefault="00464462" w:rsidP="00464462"/>
    <w:p w14:paraId="790763D9" w14:textId="77777777" w:rsidR="00464462" w:rsidRDefault="00464462" w:rsidP="00464462"/>
    <w:p w14:paraId="2B8E77D7" w14:textId="5DDB560D" w:rsidR="00464462" w:rsidRPr="00063080" w:rsidRDefault="00464462" w:rsidP="00464462">
      <w:pPr>
        <w:jc w:val="both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Por instrucciones del Presidente Municipal Constitucional, Raymundo Chagoya Villanueva, y con fundamento en los artículos 45, 46 fracción II, 48, 49 y 68, fracción IV y V de la Ley Orgánica Municipal del Estado de Oaxaca; 33, 34, fracción II,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063080">
        <w:rPr>
          <w:rFonts w:ascii="Tahoma" w:eastAsia="Calibri" w:hAnsi="Tahoma" w:cs="Tahoma"/>
          <w:b/>
        </w:rPr>
        <w:t>Sesión Extraordinaria de Cabildo</w:t>
      </w:r>
      <w:r w:rsidRPr="00063080">
        <w:rPr>
          <w:rFonts w:ascii="Tahoma" w:eastAsia="Calibri" w:hAnsi="Tahoma" w:cs="Tahoma"/>
        </w:rPr>
        <w:t xml:space="preserve">, que tendrá verificativo el día </w:t>
      </w:r>
      <w:bookmarkStart w:id="0" w:name="_Hlk192691817"/>
      <w:r>
        <w:rPr>
          <w:rFonts w:ascii="Tahoma" w:eastAsia="Calibri" w:hAnsi="Tahoma" w:cs="Tahoma"/>
          <w:b/>
          <w:bCs/>
        </w:rPr>
        <w:t>catorce</w:t>
      </w:r>
      <w:bookmarkEnd w:id="0"/>
      <w:r w:rsidRPr="00063080">
        <w:rPr>
          <w:rFonts w:ascii="Tahoma" w:eastAsia="Calibri" w:hAnsi="Tahoma" w:cs="Tahoma"/>
          <w:b/>
          <w:bCs/>
        </w:rPr>
        <w:t xml:space="preserve"> de marzo </w:t>
      </w:r>
      <w:r w:rsidRPr="00063080">
        <w:rPr>
          <w:rFonts w:ascii="Tahoma" w:eastAsia="Calibri" w:hAnsi="Tahoma" w:cs="Tahoma"/>
          <w:b/>
        </w:rPr>
        <w:t>del año dos mil veinticinco</w:t>
      </w:r>
      <w:r>
        <w:rPr>
          <w:rFonts w:ascii="Tahoma" w:eastAsia="Calibri" w:hAnsi="Tahoma" w:cs="Tahoma"/>
          <w:b/>
        </w:rPr>
        <w:t>,</w:t>
      </w:r>
      <w:r w:rsidRPr="00063080">
        <w:rPr>
          <w:rFonts w:ascii="Tahoma" w:eastAsia="Calibri" w:hAnsi="Tahoma" w:cs="Tahoma"/>
          <w:b/>
        </w:rPr>
        <w:t xml:space="preserve"> a las </w:t>
      </w:r>
      <w:r w:rsidRPr="00896B36">
        <w:rPr>
          <w:rFonts w:ascii="Tahoma" w:eastAsia="Calibri" w:hAnsi="Tahoma" w:cs="Tahoma"/>
          <w:b/>
        </w:rPr>
        <w:t>15:00</w:t>
      </w:r>
      <w:r>
        <w:rPr>
          <w:rFonts w:ascii="Tahoma" w:eastAsia="Calibri" w:hAnsi="Tahoma" w:cs="Tahoma"/>
          <w:b/>
        </w:rPr>
        <w:t xml:space="preserve"> </w:t>
      </w:r>
      <w:r w:rsidRPr="00063080">
        <w:rPr>
          <w:rFonts w:ascii="Tahoma" w:eastAsia="Calibri" w:hAnsi="Tahoma" w:cs="Tahoma"/>
          <w:b/>
        </w:rPr>
        <w:t>horas</w:t>
      </w:r>
      <w:r w:rsidRPr="00063080">
        <w:rPr>
          <w:rFonts w:ascii="Tahoma" w:eastAsia="Calibri" w:hAnsi="Tahoma" w:cs="Tahoma"/>
        </w:rPr>
        <w:t xml:space="preserve">, a celebrarse en el recinto oficial de Sesiones de Cabildo, Salón “Porfirio Díaz Mori” de este Palacio Municipal, bajo el orden del día que se anexa. </w:t>
      </w:r>
    </w:p>
    <w:p w14:paraId="13983E43" w14:textId="77777777" w:rsidR="00464462" w:rsidRPr="00063080" w:rsidRDefault="00464462" w:rsidP="00464462">
      <w:pPr>
        <w:rPr>
          <w:rFonts w:ascii="Tahoma" w:eastAsia="Calibri" w:hAnsi="Tahoma" w:cs="Tahoma"/>
        </w:rPr>
      </w:pPr>
    </w:p>
    <w:p w14:paraId="52994AEF" w14:textId="77777777" w:rsidR="00464462" w:rsidRPr="00063080" w:rsidRDefault="00464462" w:rsidP="00464462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5DDC8E4F" w14:textId="77777777" w:rsidR="00464462" w:rsidRDefault="00464462" w:rsidP="00464462"/>
    <w:p w14:paraId="714C6495" w14:textId="77777777" w:rsidR="00464462" w:rsidRDefault="00464462" w:rsidP="00464462"/>
    <w:p w14:paraId="1ABB99F3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2A0DAF75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6A10ED79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</w:p>
    <w:p w14:paraId="26733039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</w:p>
    <w:p w14:paraId="2C0DB873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</w:p>
    <w:p w14:paraId="2569E108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</w:p>
    <w:p w14:paraId="69EAADCB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6B1A464B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6A07AD9E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</w:p>
    <w:p w14:paraId="439C88B3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</w:p>
    <w:p w14:paraId="67350FFE" w14:textId="77777777" w:rsidR="00464462" w:rsidRPr="00063080" w:rsidRDefault="00464462" w:rsidP="00464462">
      <w:pPr>
        <w:jc w:val="center"/>
        <w:rPr>
          <w:rFonts w:ascii="Tahoma" w:eastAsia="Calibri" w:hAnsi="Tahoma" w:cs="Tahoma"/>
          <w:b/>
        </w:rPr>
      </w:pPr>
    </w:p>
    <w:p w14:paraId="79B382B9" w14:textId="77777777" w:rsidR="00464462" w:rsidRPr="00063080" w:rsidRDefault="00464462" w:rsidP="00464462">
      <w:pPr>
        <w:rPr>
          <w:rFonts w:ascii="Tahoma" w:eastAsia="Calibri" w:hAnsi="Tahoma" w:cs="Tahoma"/>
          <w:sz w:val="18"/>
        </w:rPr>
      </w:pPr>
    </w:p>
    <w:p w14:paraId="76AAF248" w14:textId="77777777" w:rsidR="00464462" w:rsidRPr="00063080" w:rsidRDefault="00464462" w:rsidP="00464462">
      <w:pPr>
        <w:rPr>
          <w:rFonts w:ascii="Tahoma" w:eastAsia="Calibri" w:hAnsi="Tahoma" w:cs="Tahoma"/>
          <w:sz w:val="18"/>
        </w:rPr>
      </w:pPr>
      <w:r w:rsidRPr="00063080">
        <w:rPr>
          <w:rFonts w:ascii="Tahoma" w:eastAsia="Calibri" w:hAnsi="Tahoma" w:cs="Tahoma"/>
          <w:sz w:val="18"/>
        </w:rPr>
        <w:t>C.c.p. Expediente y Minutario</w:t>
      </w:r>
    </w:p>
    <w:p w14:paraId="171DB6C2" w14:textId="77777777" w:rsidR="00464462" w:rsidRPr="00063080" w:rsidRDefault="00464462" w:rsidP="00464462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0681EC2A" w14:textId="77777777" w:rsidR="00464462" w:rsidRDefault="00464462"/>
    <w:sectPr w:rsidR="00464462" w:rsidSect="00464462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EA6C" w14:textId="77777777" w:rsidR="00D55535" w:rsidRDefault="00D55535">
      <w:r>
        <w:separator/>
      </w:r>
    </w:p>
  </w:endnote>
  <w:endnote w:type="continuationSeparator" w:id="0">
    <w:p w14:paraId="6F84BB9D" w14:textId="77777777" w:rsidR="00D55535" w:rsidRDefault="00D5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9350" w14:textId="77777777" w:rsidR="00D55535" w:rsidRDefault="00D55535">
      <w:r>
        <w:separator/>
      </w:r>
    </w:p>
  </w:footnote>
  <w:footnote w:type="continuationSeparator" w:id="0">
    <w:p w14:paraId="417E7465" w14:textId="77777777" w:rsidR="00D55535" w:rsidRDefault="00D5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317C" w14:textId="77777777" w:rsidR="00464462" w:rsidRDefault="0046446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0CCDD2" wp14:editId="1A40B28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62"/>
    <w:rsid w:val="00182516"/>
    <w:rsid w:val="00464462"/>
    <w:rsid w:val="00780737"/>
    <w:rsid w:val="00D5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64EC"/>
  <w15:chartTrackingRefBased/>
  <w15:docId w15:val="{82388A47-82F4-4C28-9A30-A0AE1F1A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462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644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44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446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46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446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446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446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446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46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4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4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44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44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44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44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4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44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64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446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64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446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644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446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644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4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44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44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446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64462"/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Martin Gomez</dc:creator>
  <cp:keywords/>
  <dc:description/>
  <cp:lastModifiedBy>Jose Martin Gomez</cp:lastModifiedBy>
  <cp:revision>2</cp:revision>
  <dcterms:created xsi:type="dcterms:W3CDTF">2025-03-14T03:13:00Z</dcterms:created>
  <dcterms:modified xsi:type="dcterms:W3CDTF">2025-03-14T03:24:00Z</dcterms:modified>
</cp:coreProperties>
</file>